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7A94" w14:textId="77777777" w:rsidR="009E7302" w:rsidRDefault="009E7302" w:rsidP="009E7302">
      <w:pPr>
        <w:tabs>
          <w:tab w:val="left" w:pos="709"/>
        </w:tabs>
        <w:autoSpaceDE w:val="0"/>
        <w:autoSpaceDN w:val="0"/>
        <w:adjustRightInd w:val="0"/>
        <w:spacing w:after="0" w:line="360" w:lineRule="auto"/>
        <w:jc w:val="center"/>
        <w:rPr>
          <w:rFonts w:ascii="Arial" w:hAnsi="Arial" w:cs="Arial"/>
          <w:b/>
          <w:color w:val="000000"/>
          <w:sz w:val="24"/>
          <w:szCs w:val="24"/>
        </w:rPr>
      </w:pPr>
    </w:p>
    <w:p w14:paraId="3BB779FB" w14:textId="77777777" w:rsidR="009E7302" w:rsidRPr="009E7302" w:rsidRDefault="009E7302" w:rsidP="009E7302">
      <w:pPr>
        <w:tabs>
          <w:tab w:val="left" w:pos="709"/>
        </w:tabs>
        <w:autoSpaceDE w:val="0"/>
        <w:autoSpaceDN w:val="0"/>
        <w:adjustRightInd w:val="0"/>
        <w:spacing w:after="0" w:line="276" w:lineRule="auto"/>
        <w:jc w:val="center"/>
        <w:rPr>
          <w:rFonts w:ascii="Arial" w:hAnsi="Arial" w:cs="Arial"/>
          <w:b/>
          <w:color w:val="000000"/>
          <w:sz w:val="28"/>
          <w:szCs w:val="28"/>
        </w:rPr>
      </w:pPr>
      <w:r w:rsidRPr="009E7302">
        <w:rPr>
          <w:rFonts w:ascii="Arial" w:hAnsi="Arial" w:cs="Arial"/>
          <w:b/>
          <w:color w:val="000000"/>
          <w:sz w:val="28"/>
          <w:szCs w:val="28"/>
        </w:rPr>
        <w:t>Saluto del Dott. Luigi Trigona</w:t>
      </w:r>
    </w:p>
    <w:p w14:paraId="4F45B3DD" w14:textId="08CF6821" w:rsidR="009E7302" w:rsidRPr="009E7302" w:rsidRDefault="009E7302" w:rsidP="009E7302">
      <w:pPr>
        <w:tabs>
          <w:tab w:val="left" w:pos="709"/>
        </w:tabs>
        <w:autoSpaceDE w:val="0"/>
        <w:autoSpaceDN w:val="0"/>
        <w:adjustRightInd w:val="0"/>
        <w:spacing w:after="0" w:line="276" w:lineRule="auto"/>
        <w:jc w:val="center"/>
        <w:rPr>
          <w:rFonts w:ascii="Arial" w:hAnsi="Arial" w:cs="Arial"/>
          <w:b/>
          <w:color w:val="000000"/>
          <w:sz w:val="28"/>
          <w:szCs w:val="28"/>
        </w:rPr>
      </w:pPr>
      <w:r w:rsidRPr="009E7302">
        <w:rPr>
          <w:rFonts w:ascii="Arial" w:hAnsi="Arial" w:cs="Arial"/>
          <w:b/>
          <w:color w:val="000000"/>
          <w:sz w:val="28"/>
          <w:szCs w:val="28"/>
        </w:rPr>
        <w:t xml:space="preserve">Segretario Generale di </w:t>
      </w:r>
      <w:proofErr w:type="spellStart"/>
      <w:r w:rsidRPr="009E7302">
        <w:rPr>
          <w:rFonts w:ascii="Arial" w:hAnsi="Arial" w:cs="Arial"/>
          <w:b/>
          <w:color w:val="000000"/>
          <w:sz w:val="28"/>
          <w:szCs w:val="28"/>
        </w:rPr>
        <w:t>Promoberg</w:t>
      </w:r>
      <w:proofErr w:type="spellEnd"/>
    </w:p>
    <w:p w14:paraId="0E0D9972" w14:textId="77777777" w:rsidR="009E7302" w:rsidRPr="00BB6D0F" w:rsidRDefault="009E7302" w:rsidP="009E7302">
      <w:pPr>
        <w:tabs>
          <w:tab w:val="left" w:pos="709"/>
        </w:tabs>
        <w:autoSpaceDE w:val="0"/>
        <w:autoSpaceDN w:val="0"/>
        <w:adjustRightInd w:val="0"/>
        <w:spacing w:after="0" w:line="360" w:lineRule="auto"/>
        <w:jc w:val="both"/>
        <w:rPr>
          <w:rFonts w:ascii="Arial" w:hAnsi="Arial" w:cs="Arial"/>
          <w:b/>
          <w:color w:val="000000"/>
          <w:sz w:val="24"/>
          <w:szCs w:val="24"/>
        </w:rPr>
      </w:pPr>
    </w:p>
    <w:p w14:paraId="3AC46934" w14:textId="77777777" w:rsidR="009E7302" w:rsidRDefault="009E7302" w:rsidP="009E7302">
      <w:pPr>
        <w:autoSpaceDE w:val="0"/>
        <w:autoSpaceDN w:val="0"/>
        <w:adjustRightInd w:val="0"/>
        <w:spacing w:after="0" w:line="360" w:lineRule="auto"/>
        <w:jc w:val="both"/>
        <w:rPr>
          <w:rFonts w:ascii="Arial" w:hAnsi="Arial" w:cs="Arial"/>
          <w:color w:val="000000"/>
          <w:sz w:val="24"/>
          <w:szCs w:val="24"/>
        </w:rPr>
      </w:pPr>
    </w:p>
    <w:p w14:paraId="7FF80E60" w14:textId="77777777" w:rsidR="009E7302" w:rsidRDefault="009E7302" w:rsidP="009E730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Piace e ci </w:t>
      </w:r>
      <w:proofErr w:type="gramStart"/>
      <w:r>
        <w:rPr>
          <w:rFonts w:ascii="Arial" w:hAnsi="Arial" w:cs="Arial"/>
          <w:color w:val="000000"/>
          <w:sz w:val="24"/>
          <w:szCs w:val="24"/>
        </w:rPr>
        <w:t>piace</w:t>
      </w:r>
      <w:proofErr w:type="gramEnd"/>
      <w:r>
        <w:rPr>
          <w:rFonts w:ascii="Arial" w:hAnsi="Arial" w:cs="Arial"/>
          <w:color w:val="000000"/>
          <w:sz w:val="24"/>
          <w:szCs w:val="24"/>
        </w:rPr>
        <w:t xml:space="preserve"> molto </w:t>
      </w:r>
      <w:proofErr w:type="spellStart"/>
      <w:r>
        <w:rPr>
          <w:rFonts w:ascii="Arial" w:hAnsi="Arial" w:cs="Arial"/>
          <w:color w:val="000000"/>
          <w:sz w:val="24"/>
          <w:szCs w:val="24"/>
        </w:rPr>
        <w:t>Creattiva</w:t>
      </w:r>
      <w:proofErr w:type="spellEnd"/>
      <w:r>
        <w:rPr>
          <w:rFonts w:ascii="Arial" w:hAnsi="Arial" w:cs="Arial"/>
          <w:color w:val="000000"/>
          <w:sz w:val="24"/>
          <w:szCs w:val="24"/>
        </w:rPr>
        <w:t xml:space="preserve">. Un evento che, per riattare un </w:t>
      </w:r>
      <w:proofErr w:type="spellStart"/>
      <w:r>
        <w:rPr>
          <w:rFonts w:ascii="Arial" w:hAnsi="Arial" w:cs="Arial"/>
          <w:color w:val="000000"/>
          <w:sz w:val="24"/>
          <w:szCs w:val="24"/>
        </w:rPr>
        <w:t>claim</w:t>
      </w:r>
      <w:proofErr w:type="spellEnd"/>
      <w:r>
        <w:rPr>
          <w:rFonts w:ascii="Arial" w:hAnsi="Arial" w:cs="Arial"/>
          <w:color w:val="000000"/>
          <w:sz w:val="24"/>
          <w:szCs w:val="24"/>
        </w:rPr>
        <w:t xml:space="preserve"> molto conosciuto, quello della Settimana Enigmistica, vanta il maggior numero </w:t>
      </w:r>
      <w:proofErr w:type="gramStart"/>
      <w:r>
        <w:rPr>
          <w:rFonts w:ascii="Arial" w:hAnsi="Arial" w:cs="Arial"/>
          <w:color w:val="000000"/>
          <w:sz w:val="24"/>
          <w:szCs w:val="24"/>
        </w:rPr>
        <w:t xml:space="preserve">di </w:t>
      </w:r>
      <w:proofErr w:type="gramEnd"/>
      <w:r>
        <w:rPr>
          <w:rFonts w:ascii="Arial" w:hAnsi="Arial" w:cs="Arial"/>
          <w:color w:val="000000"/>
          <w:sz w:val="24"/>
          <w:szCs w:val="24"/>
        </w:rPr>
        <w:t>imitazioni e che ogni anno fornisce nuovi motivi di soddisfazione che premiano noi organizzatori, ma anche il pubblico che ci segue con simpatia.</w:t>
      </w:r>
    </w:p>
    <w:p w14:paraId="6A4C7FAB" w14:textId="77777777" w:rsidR="009E7302" w:rsidRDefault="009E7302" w:rsidP="009E7302">
      <w:pPr>
        <w:autoSpaceDE w:val="0"/>
        <w:autoSpaceDN w:val="0"/>
        <w:adjustRightInd w:val="0"/>
        <w:spacing w:after="0" w:line="276" w:lineRule="auto"/>
        <w:jc w:val="both"/>
        <w:rPr>
          <w:rFonts w:ascii="Arial" w:hAnsi="Arial" w:cs="Arial"/>
          <w:color w:val="000000"/>
          <w:sz w:val="24"/>
          <w:szCs w:val="24"/>
        </w:rPr>
      </w:pPr>
    </w:p>
    <w:p w14:paraId="13CABAA2" w14:textId="77777777" w:rsidR="009E7302" w:rsidRDefault="009E7302" w:rsidP="009E730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Una fidelizzazione fieristica che è cresciuta, come un fiume nel quale confluiscono diversi rivoli, e che con questa nuova edizione arriva a quota </w:t>
      </w:r>
      <w:proofErr w:type="gramStart"/>
      <w:r>
        <w:rPr>
          <w:rFonts w:ascii="Arial" w:hAnsi="Arial" w:cs="Arial"/>
          <w:color w:val="000000"/>
          <w:sz w:val="24"/>
          <w:szCs w:val="24"/>
        </w:rPr>
        <w:t>22</w:t>
      </w:r>
      <w:proofErr w:type="gramEnd"/>
      <w:r>
        <w:rPr>
          <w:rFonts w:ascii="Arial" w:hAnsi="Arial" w:cs="Arial"/>
          <w:color w:val="000000"/>
          <w:sz w:val="24"/>
          <w:szCs w:val="24"/>
        </w:rPr>
        <w:t xml:space="preserve">; un risultato, anche numerico, che non può non inorgoglirci. </w:t>
      </w:r>
    </w:p>
    <w:p w14:paraId="6366A7D3" w14:textId="77777777" w:rsidR="009E7302" w:rsidRDefault="009E7302" w:rsidP="009E7302">
      <w:pPr>
        <w:autoSpaceDE w:val="0"/>
        <w:autoSpaceDN w:val="0"/>
        <w:adjustRightInd w:val="0"/>
        <w:spacing w:after="0" w:line="276" w:lineRule="auto"/>
        <w:jc w:val="both"/>
        <w:rPr>
          <w:rFonts w:ascii="Arial" w:hAnsi="Arial" w:cs="Arial"/>
          <w:color w:val="000000"/>
          <w:sz w:val="24"/>
          <w:szCs w:val="24"/>
        </w:rPr>
      </w:pPr>
    </w:p>
    <w:p w14:paraId="744134B9" w14:textId="77777777" w:rsidR="009E7302" w:rsidRDefault="009E7302" w:rsidP="009E7302">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Se la creatività è il mare, allora </w:t>
      </w:r>
      <w:proofErr w:type="spellStart"/>
      <w:r>
        <w:rPr>
          <w:rFonts w:ascii="Arial" w:hAnsi="Arial" w:cs="Arial"/>
          <w:color w:val="000000"/>
          <w:sz w:val="24"/>
          <w:szCs w:val="24"/>
        </w:rPr>
        <w:t>Creattiva</w:t>
      </w:r>
      <w:proofErr w:type="spellEnd"/>
      <w:r>
        <w:rPr>
          <w:rFonts w:ascii="Arial" w:hAnsi="Arial" w:cs="Arial"/>
          <w:color w:val="000000"/>
          <w:sz w:val="24"/>
          <w:szCs w:val="24"/>
        </w:rPr>
        <w:t xml:space="preserve"> è il suo maggior affluente e le diverse </w:t>
      </w:r>
      <w:proofErr w:type="gramStart"/>
      <w:r>
        <w:rPr>
          <w:rFonts w:ascii="Arial" w:hAnsi="Arial" w:cs="Arial"/>
          <w:color w:val="000000"/>
          <w:sz w:val="24"/>
          <w:szCs w:val="24"/>
        </w:rPr>
        <w:t>tecniche i</w:t>
      </w:r>
      <w:proofErr w:type="gramEnd"/>
      <w:r>
        <w:rPr>
          <w:rFonts w:ascii="Arial" w:hAnsi="Arial" w:cs="Arial"/>
          <w:color w:val="000000"/>
          <w:sz w:val="24"/>
          <w:szCs w:val="24"/>
        </w:rPr>
        <w:t xml:space="preserve"> mille ruscelli che la alimentano. E che, come tali scorrono sempre, freschi, allegri, dinamici. </w:t>
      </w:r>
    </w:p>
    <w:p w14:paraId="04908CB4" w14:textId="77777777" w:rsidR="009E7302" w:rsidRDefault="009E7302" w:rsidP="009E7302">
      <w:pPr>
        <w:autoSpaceDE w:val="0"/>
        <w:autoSpaceDN w:val="0"/>
        <w:adjustRightInd w:val="0"/>
        <w:spacing w:after="0" w:line="276" w:lineRule="auto"/>
        <w:jc w:val="both"/>
        <w:rPr>
          <w:rFonts w:ascii="Arial" w:hAnsi="Arial" w:cs="Arial"/>
          <w:color w:val="000000"/>
          <w:sz w:val="24"/>
          <w:szCs w:val="24"/>
        </w:rPr>
      </w:pPr>
    </w:p>
    <w:p w14:paraId="387293A8" w14:textId="77777777" w:rsidR="009E7302" w:rsidRDefault="009E7302" w:rsidP="009E7302">
      <w:pPr>
        <w:autoSpaceDE w:val="0"/>
        <w:autoSpaceDN w:val="0"/>
        <w:adjustRightInd w:val="0"/>
        <w:spacing w:after="240" w:line="276" w:lineRule="auto"/>
        <w:jc w:val="both"/>
        <w:rPr>
          <w:rFonts w:ascii="Arial" w:hAnsi="Arial" w:cs="Arial"/>
          <w:color w:val="000000"/>
          <w:sz w:val="24"/>
          <w:szCs w:val="24"/>
        </w:rPr>
      </w:pPr>
      <w:r>
        <w:rPr>
          <w:rFonts w:ascii="Arial" w:hAnsi="Arial" w:cs="Arial"/>
          <w:color w:val="000000"/>
          <w:sz w:val="24"/>
          <w:szCs w:val="24"/>
        </w:rPr>
        <w:t xml:space="preserve">Del resto è la stessa evoluzione economica che deriva dalla </w:t>
      </w:r>
      <w:proofErr w:type="gramStart"/>
      <w:r>
        <w:rPr>
          <w:rFonts w:ascii="Arial" w:hAnsi="Arial" w:cs="Arial"/>
          <w:color w:val="000000"/>
          <w:sz w:val="24"/>
          <w:szCs w:val="24"/>
        </w:rPr>
        <w:t>capacità</w:t>
      </w:r>
      <w:proofErr w:type="gramEnd"/>
      <w:r>
        <w:rPr>
          <w:rFonts w:ascii="Arial" w:hAnsi="Arial" w:cs="Arial"/>
          <w:color w:val="000000"/>
          <w:sz w:val="24"/>
          <w:szCs w:val="24"/>
        </w:rPr>
        <w:t xml:space="preserve"> di essere creativi, di esplorare cose, luoghi e processi che altri non riescono a vedere. Le idee, l’innovazione non </w:t>
      </w:r>
      <w:proofErr w:type="gramStart"/>
      <w:r>
        <w:rPr>
          <w:rFonts w:ascii="Arial" w:hAnsi="Arial" w:cs="Arial"/>
          <w:color w:val="000000"/>
          <w:sz w:val="24"/>
          <w:szCs w:val="24"/>
        </w:rPr>
        <w:t>arrivano</w:t>
      </w:r>
      <w:proofErr w:type="gramEnd"/>
      <w:r>
        <w:rPr>
          <w:rFonts w:ascii="Arial" w:hAnsi="Arial" w:cs="Arial"/>
          <w:color w:val="000000"/>
          <w:sz w:val="24"/>
          <w:szCs w:val="24"/>
        </w:rPr>
        <w:t xml:space="preserve"> dal “cielo”, e nemmeno dalla “genialità” che ciascuno di noi può avere nel proprio </w:t>
      </w:r>
      <w:proofErr w:type="spellStart"/>
      <w:r>
        <w:rPr>
          <w:rFonts w:ascii="Arial" w:hAnsi="Arial" w:cs="Arial"/>
          <w:color w:val="000000"/>
          <w:sz w:val="24"/>
          <w:szCs w:val="24"/>
        </w:rPr>
        <w:t>dna</w:t>
      </w:r>
      <w:proofErr w:type="spellEnd"/>
      <w:r>
        <w:rPr>
          <w:rFonts w:ascii="Arial" w:hAnsi="Arial" w:cs="Arial"/>
          <w:color w:val="000000"/>
          <w:sz w:val="24"/>
          <w:szCs w:val="24"/>
        </w:rPr>
        <w:t xml:space="preserve">. </w:t>
      </w:r>
    </w:p>
    <w:p w14:paraId="1E976BB3" w14:textId="77777777" w:rsidR="009E7302" w:rsidRDefault="009E7302" w:rsidP="009E7302">
      <w:pPr>
        <w:autoSpaceDE w:val="0"/>
        <w:autoSpaceDN w:val="0"/>
        <w:adjustRightInd w:val="0"/>
        <w:spacing w:after="240" w:line="276" w:lineRule="auto"/>
        <w:jc w:val="both"/>
        <w:rPr>
          <w:rFonts w:ascii="Arial" w:hAnsi="Arial" w:cs="Arial"/>
          <w:color w:val="000000"/>
          <w:sz w:val="24"/>
          <w:szCs w:val="24"/>
        </w:rPr>
      </w:pPr>
      <w:r>
        <w:rPr>
          <w:rFonts w:ascii="Arial" w:hAnsi="Arial" w:cs="Arial"/>
          <w:color w:val="000000"/>
          <w:sz w:val="24"/>
          <w:szCs w:val="24"/>
        </w:rPr>
        <w:t xml:space="preserve">In un periodo in cui le risorse scarseggiano, devono crescere le idee (che sono gratis); in quest’ottica la creatività è la strada, ma bisogna alimentarla. Per questo, vince chi – con buona attitudine creativa – può “permettersi” di investire parte del suo tempo in creatività. </w:t>
      </w:r>
    </w:p>
    <w:p w14:paraId="320B796F" w14:textId="77777777" w:rsidR="009E7302" w:rsidRDefault="009E7302" w:rsidP="009E7302">
      <w:pPr>
        <w:tabs>
          <w:tab w:val="left" w:pos="851"/>
        </w:tabs>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 xml:space="preserve">Il lavoro manuale soddisfa il nostro bisogno primario di creare le cose e potrebbe anche fungere da antidoto per il processo </w:t>
      </w:r>
      <w:proofErr w:type="gramStart"/>
      <w:r>
        <w:rPr>
          <w:rFonts w:ascii="Arial" w:hAnsi="Arial" w:cs="Arial"/>
          <w:color w:val="000000"/>
          <w:sz w:val="24"/>
          <w:szCs w:val="24"/>
        </w:rPr>
        <w:t xml:space="preserve">di </w:t>
      </w:r>
      <w:proofErr w:type="spellStart"/>
      <w:proofErr w:type="gramEnd"/>
      <w:r>
        <w:rPr>
          <w:rFonts w:ascii="Arial" w:hAnsi="Arial" w:cs="Arial"/>
          <w:color w:val="000000"/>
          <w:sz w:val="24"/>
          <w:szCs w:val="24"/>
        </w:rPr>
        <w:t>iper-tecnologizzazione</w:t>
      </w:r>
      <w:proofErr w:type="spellEnd"/>
      <w:r>
        <w:rPr>
          <w:rFonts w:ascii="Arial" w:hAnsi="Arial" w:cs="Arial"/>
          <w:color w:val="000000"/>
          <w:sz w:val="24"/>
          <w:szCs w:val="24"/>
        </w:rPr>
        <w:t xml:space="preserve"> ed </w:t>
      </w:r>
      <w:proofErr w:type="spellStart"/>
      <w:r>
        <w:rPr>
          <w:rFonts w:ascii="Arial" w:hAnsi="Arial" w:cs="Arial"/>
          <w:color w:val="000000"/>
          <w:sz w:val="24"/>
          <w:szCs w:val="24"/>
        </w:rPr>
        <w:t>iper</w:t>
      </w:r>
      <w:proofErr w:type="spellEnd"/>
      <w:r>
        <w:rPr>
          <w:rFonts w:ascii="Arial" w:hAnsi="Arial" w:cs="Arial"/>
          <w:color w:val="000000"/>
          <w:sz w:val="24"/>
          <w:szCs w:val="24"/>
        </w:rPr>
        <w:t>-connettività  che stiamo vivendo. Troppo tempo trascorso con gli aggeggi tecnologici e la nostra tendenza a comprare le cose e pagare per i vari servizi e le varie riparazioni,</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piuttosto che provare a fare le cose da soli, ci rende schiavi dell’ambiente più del dovuto e ci depriva di tutti quei processi fisici e mentali che portano all’euforia, al piacere, al senso dell’orgoglio e al senso stesso delle cose. </w:t>
      </w:r>
    </w:p>
    <w:p w14:paraId="7D3E7522" w14:textId="77777777" w:rsidR="009E7302" w:rsidRDefault="009E7302" w:rsidP="009E7302">
      <w:pPr>
        <w:tabs>
          <w:tab w:val="left" w:pos="851"/>
        </w:tabs>
        <w:autoSpaceDE w:val="0"/>
        <w:autoSpaceDN w:val="0"/>
        <w:adjustRightInd w:val="0"/>
        <w:spacing w:after="0" w:line="276" w:lineRule="auto"/>
        <w:jc w:val="both"/>
        <w:rPr>
          <w:rFonts w:ascii="Arial" w:hAnsi="Arial" w:cs="Arial"/>
          <w:color w:val="000000"/>
          <w:sz w:val="24"/>
          <w:szCs w:val="24"/>
        </w:rPr>
      </w:pPr>
    </w:p>
    <w:p w14:paraId="78E00908" w14:textId="77777777" w:rsidR="00BF4F1A" w:rsidRDefault="00BF4F1A" w:rsidP="009E7302">
      <w:pPr>
        <w:autoSpaceDE w:val="0"/>
        <w:autoSpaceDN w:val="0"/>
        <w:adjustRightInd w:val="0"/>
        <w:spacing w:after="120" w:line="276" w:lineRule="auto"/>
        <w:jc w:val="both"/>
        <w:rPr>
          <w:rFonts w:ascii="Arial" w:hAnsi="Arial" w:cs="Arial"/>
          <w:color w:val="000000"/>
          <w:sz w:val="24"/>
          <w:szCs w:val="24"/>
        </w:rPr>
      </w:pPr>
    </w:p>
    <w:p w14:paraId="45C7830C" w14:textId="77777777" w:rsidR="00BF4F1A" w:rsidRDefault="00BF4F1A" w:rsidP="009E7302">
      <w:pPr>
        <w:autoSpaceDE w:val="0"/>
        <w:autoSpaceDN w:val="0"/>
        <w:adjustRightInd w:val="0"/>
        <w:spacing w:after="120" w:line="276" w:lineRule="auto"/>
        <w:jc w:val="both"/>
        <w:rPr>
          <w:rFonts w:ascii="Arial" w:hAnsi="Arial" w:cs="Arial"/>
          <w:color w:val="000000"/>
          <w:sz w:val="24"/>
          <w:szCs w:val="24"/>
        </w:rPr>
      </w:pPr>
    </w:p>
    <w:p w14:paraId="11FB490A" w14:textId="77777777" w:rsidR="00BF4F1A" w:rsidRDefault="00BF4F1A" w:rsidP="009E7302">
      <w:pPr>
        <w:autoSpaceDE w:val="0"/>
        <w:autoSpaceDN w:val="0"/>
        <w:adjustRightInd w:val="0"/>
        <w:spacing w:after="120" w:line="276" w:lineRule="auto"/>
        <w:jc w:val="both"/>
        <w:rPr>
          <w:rFonts w:ascii="Arial" w:hAnsi="Arial" w:cs="Arial"/>
          <w:color w:val="000000"/>
          <w:sz w:val="24"/>
          <w:szCs w:val="24"/>
        </w:rPr>
      </w:pPr>
    </w:p>
    <w:p w14:paraId="702DCAC3" w14:textId="77777777" w:rsidR="00BF4F1A" w:rsidRDefault="00BF4F1A" w:rsidP="009E7302">
      <w:pPr>
        <w:autoSpaceDE w:val="0"/>
        <w:autoSpaceDN w:val="0"/>
        <w:adjustRightInd w:val="0"/>
        <w:spacing w:after="120" w:line="276" w:lineRule="auto"/>
        <w:jc w:val="both"/>
        <w:rPr>
          <w:rFonts w:ascii="Arial" w:hAnsi="Arial" w:cs="Arial"/>
          <w:color w:val="000000"/>
          <w:sz w:val="24"/>
          <w:szCs w:val="24"/>
        </w:rPr>
      </w:pPr>
    </w:p>
    <w:p w14:paraId="27C89BA5" w14:textId="77777777" w:rsidR="00BF4F1A" w:rsidRDefault="00BF4F1A" w:rsidP="009E7302">
      <w:pPr>
        <w:autoSpaceDE w:val="0"/>
        <w:autoSpaceDN w:val="0"/>
        <w:adjustRightInd w:val="0"/>
        <w:spacing w:after="120" w:line="276" w:lineRule="auto"/>
        <w:jc w:val="both"/>
        <w:rPr>
          <w:rFonts w:ascii="Arial" w:hAnsi="Arial" w:cs="Arial"/>
          <w:color w:val="000000"/>
          <w:sz w:val="24"/>
          <w:szCs w:val="24"/>
        </w:rPr>
      </w:pPr>
    </w:p>
    <w:p w14:paraId="5607C5B5" w14:textId="77777777" w:rsidR="00BF4F1A" w:rsidRDefault="00BF4F1A" w:rsidP="009E7302">
      <w:pPr>
        <w:autoSpaceDE w:val="0"/>
        <w:autoSpaceDN w:val="0"/>
        <w:adjustRightInd w:val="0"/>
        <w:spacing w:after="120" w:line="276" w:lineRule="auto"/>
        <w:jc w:val="both"/>
        <w:rPr>
          <w:rFonts w:ascii="Arial" w:hAnsi="Arial" w:cs="Arial"/>
          <w:color w:val="000000"/>
          <w:sz w:val="24"/>
          <w:szCs w:val="24"/>
        </w:rPr>
      </w:pPr>
    </w:p>
    <w:p w14:paraId="60208313" w14:textId="03389683" w:rsidR="009E7302" w:rsidRDefault="009E7302" w:rsidP="009E7302">
      <w:pPr>
        <w:autoSpaceDE w:val="0"/>
        <w:autoSpaceDN w:val="0"/>
        <w:adjustRightInd w:val="0"/>
        <w:spacing w:after="120" w:line="276" w:lineRule="auto"/>
        <w:jc w:val="both"/>
        <w:rPr>
          <w:rFonts w:ascii="Arial" w:hAnsi="Arial" w:cs="Arial"/>
          <w:color w:val="000000"/>
          <w:sz w:val="24"/>
          <w:szCs w:val="24"/>
        </w:rPr>
      </w:pPr>
      <w:r>
        <w:rPr>
          <w:rFonts w:ascii="Arial" w:hAnsi="Arial" w:cs="Arial"/>
          <w:color w:val="000000"/>
          <w:sz w:val="24"/>
          <w:szCs w:val="24"/>
        </w:rPr>
        <w:t xml:space="preserve">Trovarsi assorti in qualche cosa che stiamo facendo con le nostre </w:t>
      </w:r>
      <w:proofErr w:type="gramStart"/>
      <w:r>
        <w:rPr>
          <w:rFonts w:ascii="Arial" w:hAnsi="Arial" w:cs="Arial"/>
          <w:color w:val="000000"/>
          <w:sz w:val="24"/>
          <w:szCs w:val="24"/>
        </w:rPr>
        <w:t>mani</w:t>
      </w:r>
      <w:proofErr w:type="gramEnd"/>
      <w:r>
        <w:rPr>
          <w:rFonts w:ascii="Arial" w:hAnsi="Arial" w:cs="Arial"/>
          <w:color w:val="000000"/>
          <w:sz w:val="24"/>
          <w:szCs w:val="24"/>
        </w:rPr>
        <w:t xml:space="preserve"> ci immerge in un’esperienza ottimale, quasi di </w:t>
      </w:r>
      <w:r w:rsidRPr="00513C6D">
        <w:rPr>
          <w:rFonts w:ascii="Arial" w:hAnsi="Arial" w:cs="Arial"/>
          <w:iCs/>
          <w:color w:val="000000"/>
          <w:sz w:val="24"/>
          <w:szCs w:val="24"/>
        </w:rPr>
        <w:t>trance</w:t>
      </w:r>
      <w:r>
        <w:rPr>
          <w:rFonts w:ascii="Arial" w:hAnsi="Arial" w:cs="Arial"/>
          <w:i/>
          <w:iCs/>
          <w:color w:val="000000"/>
          <w:sz w:val="24"/>
          <w:szCs w:val="24"/>
        </w:rPr>
        <w:t xml:space="preserve">, </w:t>
      </w:r>
      <w:r>
        <w:rPr>
          <w:rFonts w:ascii="Arial" w:hAnsi="Arial" w:cs="Arial"/>
          <w:color w:val="000000"/>
          <w:sz w:val="24"/>
          <w:szCs w:val="24"/>
        </w:rPr>
        <w:t xml:space="preserve">in cui siamo  completamente immersi, con un’attività dove la creatività ha il libero sfogo e dove il processo stesso diventa il </w:t>
      </w:r>
      <w:bookmarkStart w:id="0" w:name="_GoBack"/>
      <w:bookmarkEnd w:id="0"/>
      <w:r w:rsidR="00BF4F1A">
        <w:rPr>
          <w:rFonts w:ascii="Arial" w:hAnsi="Arial" w:cs="Arial"/>
          <w:color w:val="000000"/>
          <w:sz w:val="24"/>
          <w:szCs w:val="24"/>
        </w:rPr>
        <w:t>p</w:t>
      </w:r>
      <w:r>
        <w:rPr>
          <w:rFonts w:ascii="Arial" w:hAnsi="Arial" w:cs="Arial"/>
          <w:color w:val="000000"/>
          <w:sz w:val="24"/>
          <w:szCs w:val="24"/>
        </w:rPr>
        <w:t xml:space="preserve">rotagonista. </w:t>
      </w:r>
    </w:p>
    <w:p w14:paraId="5A515521" w14:textId="77777777" w:rsidR="009E7302" w:rsidRDefault="009E7302" w:rsidP="009E7302">
      <w:pPr>
        <w:autoSpaceDE w:val="0"/>
        <w:autoSpaceDN w:val="0"/>
        <w:adjustRightInd w:val="0"/>
        <w:spacing w:after="120" w:line="276" w:lineRule="auto"/>
        <w:jc w:val="both"/>
        <w:rPr>
          <w:rFonts w:ascii="Arial" w:hAnsi="Arial" w:cs="Arial"/>
          <w:color w:val="000000"/>
          <w:sz w:val="24"/>
          <w:szCs w:val="24"/>
        </w:rPr>
      </w:pPr>
      <w:r>
        <w:rPr>
          <w:rFonts w:ascii="Arial" w:hAnsi="Arial" w:cs="Arial"/>
          <w:color w:val="000000"/>
          <w:sz w:val="24"/>
          <w:szCs w:val="24"/>
        </w:rPr>
        <w:t xml:space="preserve">Riuscire a </w:t>
      </w:r>
      <w:proofErr w:type="gramStart"/>
      <w:r>
        <w:rPr>
          <w:rFonts w:ascii="Arial" w:hAnsi="Arial" w:cs="Arial"/>
          <w:color w:val="000000"/>
          <w:sz w:val="24"/>
          <w:szCs w:val="24"/>
        </w:rPr>
        <w:t>godere del</w:t>
      </w:r>
      <w:proofErr w:type="gramEnd"/>
      <w:r>
        <w:rPr>
          <w:rFonts w:ascii="Arial" w:hAnsi="Arial" w:cs="Arial"/>
          <w:color w:val="000000"/>
          <w:sz w:val="24"/>
          <w:szCs w:val="24"/>
        </w:rPr>
        <w:t xml:space="preserve"> processo piuttosto che ossessionarci per i risultati che arriveranno rivoluziona la concezione che finora abbiamo avuto del successo, e così la nostra autostima migliora  sensibilmente.</w:t>
      </w:r>
    </w:p>
    <w:p w14:paraId="7D3BBC09" w14:textId="77777777" w:rsidR="009E7302" w:rsidRDefault="009E7302" w:rsidP="009E7302">
      <w:pPr>
        <w:autoSpaceDE w:val="0"/>
        <w:autoSpaceDN w:val="0"/>
        <w:adjustRightInd w:val="0"/>
        <w:spacing w:after="120" w:line="276" w:lineRule="auto"/>
        <w:jc w:val="both"/>
        <w:rPr>
          <w:rFonts w:ascii="Arial" w:hAnsi="Arial" w:cs="Arial"/>
          <w:color w:val="000000"/>
          <w:sz w:val="24"/>
          <w:szCs w:val="24"/>
        </w:rPr>
      </w:pPr>
      <w:r>
        <w:rPr>
          <w:rFonts w:ascii="Arial" w:hAnsi="Arial" w:cs="Arial"/>
          <w:color w:val="000000"/>
          <w:sz w:val="24"/>
          <w:szCs w:val="24"/>
        </w:rPr>
        <w:t xml:space="preserve">So di gente che entra in Fiera la mattina per uscire solo verso sera: perdersi nel coltivare la propria passione, che sia pitturare, ricamare o creare dei gioielli per ore senza rendersene conto significa entrare in una dimensione mentale che si produce quando si supera il pensiero cosciente per raggiungere uno stato più intenso di concentrazione e di serenità. </w:t>
      </w:r>
    </w:p>
    <w:p w14:paraId="77A9986E" w14:textId="77777777" w:rsidR="009E7302" w:rsidRDefault="009E7302" w:rsidP="009E7302">
      <w:pPr>
        <w:autoSpaceDE w:val="0"/>
        <w:autoSpaceDN w:val="0"/>
        <w:adjustRightInd w:val="0"/>
        <w:spacing w:after="120" w:line="276" w:lineRule="auto"/>
        <w:jc w:val="both"/>
        <w:rPr>
          <w:rFonts w:ascii="Arial" w:hAnsi="Arial" w:cs="Arial"/>
          <w:color w:val="000000"/>
          <w:sz w:val="24"/>
          <w:szCs w:val="24"/>
        </w:rPr>
      </w:pPr>
      <w:r>
        <w:rPr>
          <w:rFonts w:ascii="Arial" w:hAnsi="Arial" w:cs="Arial"/>
          <w:color w:val="000000"/>
          <w:sz w:val="24"/>
          <w:szCs w:val="24"/>
        </w:rPr>
        <w:t xml:space="preserve">Ma soprattutto vediamo visitatori che sanno sognare, </w:t>
      </w:r>
      <w:proofErr w:type="gramStart"/>
      <w:r>
        <w:rPr>
          <w:rFonts w:ascii="Arial" w:hAnsi="Arial" w:cs="Arial"/>
          <w:color w:val="000000"/>
          <w:sz w:val="24"/>
          <w:szCs w:val="24"/>
        </w:rPr>
        <w:t>sanno</w:t>
      </w:r>
      <w:proofErr w:type="gramEnd"/>
      <w:r>
        <w:rPr>
          <w:rFonts w:ascii="Arial" w:hAnsi="Arial" w:cs="Arial"/>
          <w:color w:val="000000"/>
          <w:sz w:val="24"/>
          <w:szCs w:val="24"/>
        </w:rPr>
        <w:t xml:space="preserve"> cioè intravedere in quegli elementi che manipolano, che siano dei tessuti, delle perline e o dei colori, l’opera che produrranno. </w:t>
      </w:r>
    </w:p>
    <w:p w14:paraId="4049BB35" w14:textId="77777777" w:rsidR="009E7302" w:rsidRDefault="009E7302" w:rsidP="009E7302">
      <w:pPr>
        <w:autoSpaceDE w:val="0"/>
        <w:autoSpaceDN w:val="0"/>
        <w:adjustRightInd w:val="0"/>
        <w:spacing w:after="120" w:line="276" w:lineRule="auto"/>
        <w:jc w:val="both"/>
        <w:rPr>
          <w:rFonts w:ascii="Arial" w:hAnsi="Arial" w:cs="Arial"/>
          <w:color w:val="000000"/>
          <w:sz w:val="24"/>
          <w:szCs w:val="24"/>
        </w:rPr>
      </w:pPr>
      <w:r>
        <w:rPr>
          <w:rFonts w:ascii="Arial" w:hAnsi="Arial" w:cs="Arial"/>
          <w:color w:val="000000"/>
          <w:sz w:val="24"/>
          <w:szCs w:val="24"/>
        </w:rPr>
        <w:t xml:space="preserve">Anche in questo senso la storia della sapienza manuale ci aiuta: l’artigianato, una delle eccellenze che fanno grande l’Italia nel mondo, è frutto di un’abilità manuale che richiama e realizza in concreto il genio delle idee. </w:t>
      </w:r>
    </w:p>
    <w:p w14:paraId="679FB4D9" w14:textId="77777777" w:rsidR="009E7302" w:rsidRDefault="009E7302" w:rsidP="009E7302">
      <w:pPr>
        <w:autoSpaceDE w:val="0"/>
        <w:autoSpaceDN w:val="0"/>
        <w:adjustRightInd w:val="0"/>
        <w:spacing w:after="120" w:line="276" w:lineRule="auto"/>
        <w:jc w:val="both"/>
        <w:rPr>
          <w:rFonts w:ascii="Arial" w:hAnsi="Arial" w:cs="Arial"/>
          <w:color w:val="000000"/>
          <w:sz w:val="24"/>
          <w:szCs w:val="24"/>
        </w:rPr>
      </w:pPr>
      <w:r>
        <w:rPr>
          <w:rFonts w:ascii="Arial" w:hAnsi="Arial" w:cs="Arial"/>
          <w:color w:val="000000"/>
          <w:sz w:val="24"/>
          <w:szCs w:val="24"/>
        </w:rPr>
        <w:t xml:space="preserve">La nostra Fiera ha accompagnato la nascita di questa nuova tendenza, l’ha testimoniata in tempi non sospetti, ancora agli albori del trend divenuto imperante e ha saputo anche cogliere segnali evolutivi e di cambiamento dei vari segmenti merceologici che la compongono. </w:t>
      </w:r>
    </w:p>
    <w:p w14:paraId="74E9C571" w14:textId="77777777" w:rsidR="009E7302" w:rsidRDefault="009E7302" w:rsidP="009E7302">
      <w:pPr>
        <w:spacing w:line="276" w:lineRule="auto"/>
        <w:jc w:val="both"/>
        <w:rPr>
          <w:rFonts w:ascii="Arial" w:hAnsi="Arial" w:cs="Arial"/>
          <w:color w:val="000000"/>
          <w:sz w:val="24"/>
          <w:szCs w:val="24"/>
        </w:rPr>
      </w:pPr>
      <w:r>
        <w:rPr>
          <w:rFonts w:ascii="Arial" w:hAnsi="Arial" w:cs="Arial"/>
          <w:color w:val="000000"/>
          <w:sz w:val="24"/>
          <w:szCs w:val="24"/>
        </w:rPr>
        <w:t xml:space="preserve">E’ questo di </w:t>
      </w:r>
      <w:proofErr w:type="spellStart"/>
      <w:r>
        <w:rPr>
          <w:rFonts w:ascii="Arial" w:hAnsi="Arial" w:cs="Arial"/>
          <w:color w:val="000000"/>
          <w:sz w:val="24"/>
          <w:szCs w:val="24"/>
        </w:rPr>
        <w:t>Creattiva</w:t>
      </w:r>
      <w:proofErr w:type="spellEnd"/>
      <w:r>
        <w:rPr>
          <w:rFonts w:ascii="Arial" w:hAnsi="Arial" w:cs="Arial"/>
          <w:color w:val="000000"/>
          <w:sz w:val="24"/>
          <w:szCs w:val="24"/>
        </w:rPr>
        <w:t xml:space="preserve"> un fenomeno fieristico-sociologico che, coinvolgendo migliaia di nostre visitatrici, vediamo ripetersi stabilmente </w:t>
      </w:r>
      <w:proofErr w:type="gramStart"/>
      <w:r>
        <w:rPr>
          <w:rFonts w:ascii="Arial" w:hAnsi="Arial" w:cs="Arial"/>
          <w:color w:val="000000"/>
          <w:sz w:val="24"/>
          <w:szCs w:val="24"/>
        </w:rPr>
        <w:t>ad</w:t>
      </w:r>
      <w:proofErr w:type="gramEnd"/>
      <w:r>
        <w:rPr>
          <w:rFonts w:ascii="Arial" w:hAnsi="Arial" w:cs="Arial"/>
          <w:color w:val="000000"/>
          <w:sz w:val="24"/>
          <w:szCs w:val="24"/>
        </w:rPr>
        <w:t xml:space="preserve"> ogni edizione e che, siamo sicuri, replicherà anche per questo prossimo evento che non mancherà di riscuotere l’unanime consenso che accomuna le migliaia di visitatori e noi organizzatori.</w:t>
      </w:r>
    </w:p>
    <w:p w14:paraId="47486D5F" w14:textId="77777777" w:rsidR="009E7302" w:rsidRDefault="009E7302" w:rsidP="009E7302">
      <w:pPr>
        <w:spacing w:line="276" w:lineRule="auto"/>
        <w:rPr>
          <w:rFonts w:ascii="Arial" w:hAnsi="Arial" w:cs="Arial"/>
          <w:color w:val="000000"/>
          <w:sz w:val="24"/>
          <w:szCs w:val="24"/>
        </w:rPr>
      </w:pPr>
    </w:p>
    <w:p w14:paraId="47228E44" w14:textId="77777777" w:rsidR="009A7713" w:rsidRDefault="009A7713" w:rsidP="009E7302">
      <w:pPr>
        <w:spacing w:line="276" w:lineRule="auto"/>
      </w:pPr>
    </w:p>
    <w:sectPr w:rsidR="009A771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AB52" w14:textId="77777777" w:rsidR="00BF4F1A" w:rsidRDefault="00BF4F1A" w:rsidP="00C97A7C">
      <w:pPr>
        <w:spacing w:after="0" w:line="240" w:lineRule="auto"/>
      </w:pPr>
      <w:r>
        <w:separator/>
      </w:r>
    </w:p>
  </w:endnote>
  <w:endnote w:type="continuationSeparator" w:id="0">
    <w:p w14:paraId="425F0615" w14:textId="77777777" w:rsidR="00BF4F1A" w:rsidRDefault="00BF4F1A" w:rsidP="00C9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7990" w14:textId="797892ED" w:rsidR="00BF4F1A" w:rsidRDefault="00BF4F1A">
    <w:pPr>
      <w:pStyle w:val="Pidipagina"/>
    </w:pPr>
    <w:r>
      <w:rPr>
        <w:noProof/>
        <w:lang w:eastAsia="it-IT"/>
      </w:rPr>
      <w:drawing>
        <wp:anchor distT="0" distB="0" distL="114300" distR="114300" simplePos="0" relativeHeight="251658240" behindDoc="1" locked="0" layoutInCell="1" allowOverlap="1" wp14:anchorId="07E49270" wp14:editId="2E2AFFF0">
          <wp:simplePos x="0" y="0"/>
          <wp:positionH relativeFrom="page">
            <wp:posOffset>0</wp:posOffset>
          </wp:positionH>
          <wp:positionV relativeFrom="page">
            <wp:posOffset>9692235</wp:posOffset>
          </wp:positionV>
          <wp:extent cx="7624566" cy="547026"/>
          <wp:effectExtent l="0" t="0" r="0" b="571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4566" cy="547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88A3A" w14:textId="77777777" w:rsidR="00BF4F1A" w:rsidRDefault="00BF4F1A" w:rsidP="00C97A7C">
      <w:pPr>
        <w:spacing w:after="0" w:line="240" w:lineRule="auto"/>
      </w:pPr>
      <w:r>
        <w:separator/>
      </w:r>
    </w:p>
  </w:footnote>
  <w:footnote w:type="continuationSeparator" w:id="0">
    <w:p w14:paraId="35871B2E" w14:textId="77777777" w:rsidR="00BF4F1A" w:rsidRDefault="00BF4F1A" w:rsidP="00C97A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F8A1" w14:textId="689ECE6A" w:rsidR="00BF4F1A" w:rsidRDefault="00BF4F1A">
    <w:pPr>
      <w:pStyle w:val="Intestazione"/>
    </w:pPr>
    <w:r>
      <w:rPr>
        <w:noProof/>
        <w:lang w:eastAsia="it-IT"/>
      </w:rPr>
      <w:drawing>
        <wp:inline distT="0" distB="0" distL="0" distR="0" wp14:anchorId="7E99E337" wp14:editId="6A85AFB0">
          <wp:extent cx="6095234" cy="116205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5234" cy="1162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7D"/>
    <w:rsid w:val="004F7A0B"/>
    <w:rsid w:val="00731090"/>
    <w:rsid w:val="009A7713"/>
    <w:rsid w:val="009E7302"/>
    <w:rsid w:val="00A4728F"/>
    <w:rsid w:val="00B75908"/>
    <w:rsid w:val="00B82A7D"/>
    <w:rsid w:val="00BF4F1A"/>
    <w:rsid w:val="00C97A7C"/>
    <w:rsid w:val="00CF51B9"/>
    <w:rsid w:val="00DD30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F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A7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97A7C"/>
  </w:style>
  <w:style w:type="paragraph" w:styleId="Pidipagina">
    <w:name w:val="footer"/>
    <w:basedOn w:val="Normale"/>
    <w:link w:val="PidipaginaCarattere"/>
    <w:uiPriority w:val="99"/>
    <w:unhideWhenUsed/>
    <w:rsid w:val="00C97A7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97A7C"/>
  </w:style>
  <w:style w:type="paragraph" w:styleId="Testofumetto">
    <w:name w:val="Balloon Text"/>
    <w:basedOn w:val="Normale"/>
    <w:link w:val="TestofumettoCarattere"/>
    <w:uiPriority w:val="99"/>
    <w:semiHidden/>
    <w:unhideWhenUsed/>
    <w:rsid w:val="009E730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E73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A7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97A7C"/>
  </w:style>
  <w:style w:type="paragraph" w:styleId="Pidipagina">
    <w:name w:val="footer"/>
    <w:basedOn w:val="Normale"/>
    <w:link w:val="PidipaginaCarattere"/>
    <w:uiPriority w:val="99"/>
    <w:unhideWhenUsed/>
    <w:rsid w:val="00C97A7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97A7C"/>
  </w:style>
  <w:style w:type="paragraph" w:styleId="Testofumetto">
    <w:name w:val="Balloon Text"/>
    <w:basedOn w:val="Normale"/>
    <w:link w:val="TestofumettoCarattere"/>
    <w:uiPriority w:val="99"/>
    <w:semiHidden/>
    <w:unhideWhenUsed/>
    <w:rsid w:val="009E730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E73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3215</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 .</cp:lastModifiedBy>
  <cp:revision>2</cp:revision>
  <dcterms:created xsi:type="dcterms:W3CDTF">2019-03-01T10:58:00Z</dcterms:created>
  <dcterms:modified xsi:type="dcterms:W3CDTF">2019-03-01T10:58:00Z</dcterms:modified>
</cp:coreProperties>
</file>